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26" w:rsidRDefault="00B26226">
      <w:pPr>
        <w:pStyle w:val="Title"/>
      </w:pPr>
      <w:bookmarkStart w:id="0" w:name="_GoBack"/>
      <w:bookmarkEnd w:id="0"/>
      <w:r>
        <w:t>LAW OFFICE</w:t>
      </w:r>
    </w:p>
    <w:p w:rsidR="00B26226" w:rsidRDefault="00D553D8">
      <w:pPr>
        <w:jc w:val="center"/>
        <w:rPr>
          <w:rFonts w:ascii="Arial" w:hAnsi="Arial" w:cs="Arial"/>
          <w:b/>
          <w:bCs/>
          <w:sz w:val="30"/>
          <w:szCs w:val="30"/>
        </w:rPr>
      </w:pPr>
      <w:r>
        <w:rPr>
          <w:rFonts w:ascii="Arial" w:hAnsi="Arial" w:cs="Arial"/>
          <w:b/>
          <w:bCs/>
          <w:sz w:val="30"/>
          <w:szCs w:val="30"/>
        </w:rPr>
        <w:t>STUDENT INTERNSHIP SKILLS GRID</w:t>
      </w:r>
    </w:p>
    <w:p w:rsidR="00B26226" w:rsidRDefault="00D553D8">
      <w:pPr>
        <w:jc w:val="center"/>
        <w:rPr>
          <w:rFonts w:ascii="Arial" w:hAnsi="Arial" w:cs="Arial"/>
          <w:b/>
          <w:bCs/>
          <w:sz w:val="30"/>
          <w:szCs w:val="30"/>
        </w:rPr>
      </w:pPr>
      <w:r w:rsidRPr="00D553D8">
        <w:rPr>
          <w:rFonts w:ascii="Arial" w:hAnsi="Arial" w:cs="Arial"/>
          <w:b/>
          <w:bCs/>
          <w:sz w:val="30"/>
          <w:szCs w:val="30"/>
          <w:highlight w:val="yellow"/>
        </w:rPr>
        <w:t>___________</w:t>
      </w:r>
      <w:r w:rsidR="00B26226">
        <w:rPr>
          <w:rFonts w:ascii="Arial" w:hAnsi="Arial" w:cs="Arial"/>
          <w:b/>
          <w:bCs/>
          <w:sz w:val="30"/>
          <w:szCs w:val="30"/>
        </w:rPr>
        <w:t xml:space="preserve"> DISTRICT</w:t>
      </w:r>
    </w:p>
    <w:p w:rsidR="00B26226" w:rsidRDefault="00B26226">
      <w:pPr>
        <w:rPr>
          <w:rFonts w:ascii="Arial" w:hAnsi="Arial" w:cs="Arial"/>
          <w:b/>
          <w:bCs/>
        </w:rPr>
      </w:pPr>
    </w:p>
    <w:p w:rsidR="00B26226" w:rsidRDefault="00B26226">
      <w:pPr>
        <w:rPr>
          <w:rFonts w:ascii="Arial" w:hAnsi="Arial" w:cs="Arial"/>
        </w:rPr>
      </w:pPr>
      <w:r>
        <w:rPr>
          <w:rFonts w:ascii="Arial" w:hAnsi="Arial" w:cs="Arial"/>
        </w:rPr>
        <w:t xml:space="preserve">This list is designed to help you obtain considerable information during your internship period. The column on the left will designate various procedures used in your internship you have been assigned. When you have observed a procedure, record the date and have your mentor initial the square. There is a lot to see and learn. Be sure to ask your mentor to show you as much as she/he can. Note: All material you come in contact with is sensitive and confidential. It is </w:t>
      </w:r>
      <w:r>
        <w:rPr>
          <w:rFonts w:ascii="Arial" w:hAnsi="Arial" w:cs="Arial"/>
          <w:b/>
          <w:bCs/>
          <w:u w:val="single"/>
        </w:rPr>
        <w:t>very important</w:t>
      </w:r>
      <w:r>
        <w:rPr>
          <w:rFonts w:ascii="Arial" w:hAnsi="Arial" w:cs="Arial"/>
        </w:rPr>
        <w:t xml:space="preserve"> that you do not discuss a case with anyone. </w:t>
      </w:r>
    </w:p>
    <w:p w:rsidR="00B26226" w:rsidRDefault="00B26226">
      <w:pPr>
        <w:rPr>
          <w:rFonts w:ascii="Arial" w:hAnsi="Arial" w:cs="Arial"/>
        </w:rPr>
      </w:pPr>
    </w:p>
    <w:tbl>
      <w:tblPr>
        <w:tblW w:w="0" w:type="auto"/>
        <w:tblInd w:w="62" w:type="dxa"/>
        <w:tblLayout w:type="fixed"/>
        <w:tblCellMar>
          <w:left w:w="62" w:type="dxa"/>
          <w:right w:w="62" w:type="dxa"/>
        </w:tblCellMar>
        <w:tblLook w:val="0000" w:firstRow="0" w:lastRow="0" w:firstColumn="0" w:lastColumn="0" w:noHBand="0" w:noVBand="0"/>
      </w:tblPr>
      <w:tblGrid>
        <w:gridCol w:w="5040"/>
        <w:gridCol w:w="1440"/>
        <w:gridCol w:w="1440"/>
        <w:gridCol w:w="1440"/>
      </w:tblGrid>
      <w:tr w:rsidR="00B26226">
        <w:tblPrEx>
          <w:tblCellMar>
            <w:top w:w="0" w:type="dxa"/>
            <w:bottom w:w="0" w:type="dxa"/>
          </w:tblCellMar>
        </w:tblPrEx>
        <w:trPr>
          <w:cantSplit/>
          <w:trHeight w:val="681"/>
        </w:trPr>
        <w:tc>
          <w:tcPr>
            <w:tcW w:w="5040" w:type="dxa"/>
            <w:tcBorders>
              <w:top w:val="double" w:sz="6" w:space="0" w:color="auto"/>
              <w:left w:val="double" w:sz="6" w:space="0" w:color="auto"/>
              <w:bottom w:val="double" w:sz="6" w:space="0" w:color="auto"/>
              <w:right w:val="nil"/>
            </w:tcBorders>
          </w:tcPr>
          <w:p w:rsidR="00B26226" w:rsidRDefault="00B26226" w:rsidP="00C2702E">
            <w:r>
              <w:rPr>
                <w:rFonts w:ascii="Arial" w:hAnsi="Arial" w:cs="Arial"/>
                <w:b/>
                <w:bCs/>
              </w:rPr>
              <w:tab/>
              <w:t>PROCEDURE</w:t>
            </w:r>
            <w:r w:rsidR="00C2702E">
              <w:rPr>
                <w:rFonts w:ascii="Arial" w:hAnsi="Arial" w:cs="Arial"/>
                <w:b/>
                <w:bCs/>
              </w:rPr>
              <w:t>S</w:t>
            </w:r>
            <w:r>
              <w:rPr>
                <w:rFonts w:ascii="Arial" w:hAnsi="Arial" w:cs="Arial"/>
                <w:b/>
                <w:bCs/>
              </w:rPr>
              <w:t xml:space="preserve"> OR SKILL</w:t>
            </w:r>
            <w:r w:rsidR="00C2702E">
              <w:rPr>
                <w:rFonts w:ascii="Arial" w:hAnsi="Arial" w:cs="Arial"/>
                <w:b/>
                <w:bCs/>
              </w:rPr>
              <w:t>S</w:t>
            </w:r>
          </w:p>
        </w:tc>
        <w:tc>
          <w:tcPr>
            <w:tcW w:w="1440" w:type="dxa"/>
            <w:tcBorders>
              <w:top w:val="double" w:sz="6" w:space="0" w:color="auto"/>
              <w:left w:val="single" w:sz="6" w:space="0" w:color="auto"/>
              <w:bottom w:val="double" w:sz="6" w:space="0" w:color="auto"/>
              <w:right w:val="nil"/>
            </w:tcBorders>
          </w:tcPr>
          <w:p w:rsidR="00B26226" w:rsidRDefault="00B26226" w:rsidP="00C2702E">
            <w:pPr>
              <w:jc w:val="center"/>
            </w:pPr>
            <w:r>
              <w:rPr>
                <w:rFonts w:ascii="Arial" w:hAnsi="Arial" w:cs="Arial"/>
                <w:b/>
                <w:bCs/>
              </w:rPr>
              <w:t>DATE</w:t>
            </w:r>
            <w:r w:rsidR="00C2702E">
              <w:rPr>
                <w:rFonts w:ascii="Arial" w:hAnsi="Arial" w:cs="Arial"/>
                <w:b/>
                <w:bCs/>
              </w:rPr>
              <w:t xml:space="preserve">/ </w:t>
            </w:r>
            <w:r>
              <w:rPr>
                <w:rFonts w:ascii="Arial" w:hAnsi="Arial" w:cs="Arial"/>
                <w:b/>
                <w:bCs/>
              </w:rPr>
              <w:t>INITIAL</w:t>
            </w:r>
          </w:p>
        </w:tc>
        <w:tc>
          <w:tcPr>
            <w:tcW w:w="1440" w:type="dxa"/>
            <w:tcBorders>
              <w:top w:val="double" w:sz="6" w:space="0" w:color="auto"/>
              <w:left w:val="single" w:sz="6" w:space="0" w:color="auto"/>
              <w:bottom w:val="double" w:sz="6" w:space="0" w:color="auto"/>
              <w:right w:val="nil"/>
            </w:tcBorders>
          </w:tcPr>
          <w:p w:rsidR="00B26226" w:rsidRDefault="00B26226" w:rsidP="00C2702E">
            <w:pPr>
              <w:jc w:val="center"/>
            </w:pPr>
            <w:r>
              <w:rPr>
                <w:rFonts w:ascii="Arial" w:hAnsi="Arial" w:cs="Arial"/>
                <w:b/>
                <w:bCs/>
              </w:rPr>
              <w:t>DATE</w:t>
            </w:r>
            <w:r w:rsidR="00C2702E">
              <w:rPr>
                <w:rFonts w:ascii="Arial" w:hAnsi="Arial" w:cs="Arial"/>
                <w:b/>
                <w:bCs/>
              </w:rPr>
              <w:t xml:space="preserve">/ </w:t>
            </w:r>
            <w:r>
              <w:rPr>
                <w:rFonts w:ascii="Arial" w:hAnsi="Arial" w:cs="Arial"/>
                <w:b/>
                <w:bCs/>
              </w:rPr>
              <w:t>INITIAL</w:t>
            </w:r>
          </w:p>
        </w:tc>
        <w:tc>
          <w:tcPr>
            <w:tcW w:w="1440" w:type="dxa"/>
            <w:tcBorders>
              <w:top w:val="double" w:sz="6" w:space="0" w:color="auto"/>
              <w:left w:val="single" w:sz="6" w:space="0" w:color="auto"/>
              <w:bottom w:val="double" w:sz="6" w:space="0" w:color="auto"/>
              <w:right w:val="double" w:sz="6" w:space="0" w:color="auto"/>
            </w:tcBorders>
          </w:tcPr>
          <w:p w:rsidR="00B26226" w:rsidRDefault="00B26226" w:rsidP="00C2702E">
            <w:pPr>
              <w:jc w:val="center"/>
            </w:pPr>
            <w:r>
              <w:rPr>
                <w:rFonts w:ascii="Arial" w:hAnsi="Arial" w:cs="Arial"/>
                <w:b/>
                <w:bCs/>
              </w:rPr>
              <w:t>DATE</w:t>
            </w:r>
            <w:r w:rsidR="00C2702E">
              <w:rPr>
                <w:rFonts w:ascii="Arial" w:hAnsi="Arial" w:cs="Arial"/>
                <w:b/>
                <w:bCs/>
              </w:rPr>
              <w:t xml:space="preserve">/ </w:t>
            </w:r>
            <w:r>
              <w:rPr>
                <w:rFonts w:ascii="Arial" w:hAnsi="Arial" w:cs="Arial"/>
                <w:b/>
                <w:bCs/>
              </w:rPr>
              <w:t>INITIAL</w:t>
            </w:r>
          </w:p>
        </w:tc>
      </w:tr>
      <w:tr w:rsidR="00B26226">
        <w:tblPrEx>
          <w:tblCellMar>
            <w:top w:w="0" w:type="dxa"/>
            <w:bottom w:w="0" w:type="dxa"/>
          </w:tblCellMar>
        </w:tblPrEx>
        <w:trPr>
          <w:cantSplit/>
          <w:trHeight w:val="403"/>
        </w:trPr>
        <w:tc>
          <w:tcPr>
            <w:tcW w:w="5040" w:type="dxa"/>
            <w:tcBorders>
              <w:top w:val="double" w:sz="6" w:space="0" w:color="auto"/>
              <w:left w:val="double" w:sz="6" w:space="0" w:color="auto"/>
              <w:bottom w:val="nil"/>
              <w:right w:val="nil"/>
            </w:tcBorders>
          </w:tcPr>
          <w:p w:rsidR="00B26226" w:rsidRDefault="00B26226" w:rsidP="00036020">
            <w:r>
              <w:rPr>
                <w:rFonts w:ascii="Arial" w:hAnsi="Arial" w:cs="Arial"/>
              </w:rPr>
              <w:t>1.</w:t>
            </w:r>
            <w:r>
              <w:rPr>
                <w:rFonts w:ascii="Arial" w:hAnsi="Arial" w:cs="Arial"/>
                <w:b/>
                <w:bCs/>
              </w:rPr>
              <w:t xml:space="preserve">  </w:t>
            </w:r>
            <w:r>
              <w:rPr>
                <w:rFonts w:ascii="Arial" w:hAnsi="Arial" w:cs="Arial"/>
              </w:rPr>
              <w:t>Alphabetize/</w:t>
            </w:r>
            <w:r w:rsidR="00036020">
              <w:rPr>
                <w:rFonts w:ascii="Arial" w:hAnsi="Arial" w:cs="Arial"/>
              </w:rPr>
              <w:t>f</w:t>
            </w:r>
            <w:r>
              <w:rPr>
                <w:rFonts w:ascii="Arial" w:hAnsi="Arial" w:cs="Arial"/>
              </w:rPr>
              <w:t>ile</w:t>
            </w:r>
          </w:p>
        </w:tc>
        <w:tc>
          <w:tcPr>
            <w:tcW w:w="1440" w:type="dxa"/>
            <w:tcBorders>
              <w:top w:val="double" w:sz="6" w:space="0" w:color="auto"/>
              <w:left w:val="single" w:sz="6" w:space="0" w:color="auto"/>
              <w:bottom w:val="nil"/>
              <w:right w:val="nil"/>
            </w:tcBorders>
          </w:tcPr>
          <w:p w:rsidR="00B26226" w:rsidRDefault="00B26226"/>
        </w:tc>
        <w:tc>
          <w:tcPr>
            <w:tcW w:w="1440" w:type="dxa"/>
            <w:tcBorders>
              <w:top w:val="double" w:sz="6" w:space="0" w:color="auto"/>
              <w:left w:val="single" w:sz="6" w:space="0" w:color="auto"/>
              <w:bottom w:val="nil"/>
              <w:right w:val="nil"/>
            </w:tcBorders>
          </w:tcPr>
          <w:p w:rsidR="00B26226" w:rsidRDefault="00B26226"/>
        </w:tc>
        <w:tc>
          <w:tcPr>
            <w:tcW w:w="1440" w:type="dxa"/>
            <w:tcBorders>
              <w:top w:val="double" w:sz="6" w:space="0" w:color="auto"/>
              <w:left w:val="single" w:sz="6" w:space="0" w:color="auto"/>
              <w:bottom w:val="nil"/>
              <w:right w:val="double" w:sz="6" w:space="0" w:color="auto"/>
            </w:tcBorders>
          </w:tcPr>
          <w:p w:rsidR="00B26226" w:rsidRDefault="00B26226"/>
        </w:tc>
      </w:tr>
      <w:tr w:rsidR="00B26226" w:rsidTr="000F6863">
        <w:tblPrEx>
          <w:tblCellMar>
            <w:top w:w="0" w:type="dxa"/>
            <w:bottom w:w="0" w:type="dxa"/>
          </w:tblCellMar>
        </w:tblPrEx>
        <w:trPr>
          <w:cantSplit/>
          <w:trHeight w:val="390"/>
        </w:trPr>
        <w:tc>
          <w:tcPr>
            <w:tcW w:w="5040" w:type="dxa"/>
            <w:tcBorders>
              <w:top w:val="single" w:sz="6" w:space="0" w:color="auto"/>
              <w:left w:val="double" w:sz="6" w:space="0" w:color="auto"/>
              <w:bottom w:val="nil"/>
              <w:right w:val="nil"/>
            </w:tcBorders>
          </w:tcPr>
          <w:p w:rsidR="00B26226" w:rsidRDefault="00B26226" w:rsidP="00036020">
            <w:r>
              <w:rPr>
                <w:rFonts w:ascii="Arial" w:hAnsi="Arial" w:cs="Arial"/>
              </w:rPr>
              <w:t>2.</w:t>
            </w:r>
            <w:r>
              <w:rPr>
                <w:rFonts w:ascii="Arial" w:hAnsi="Arial" w:cs="Arial"/>
                <w:b/>
                <w:bCs/>
              </w:rPr>
              <w:t xml:space="preserve">  </w:t>
            </w:r>
            <w:r>
              <w:rPr>
                <w:rFonts w:ascii="Arial" w:hAnsi="Arial" w:cs="Arial"/>
              </w:rPr>
              <w:t xml:space="preserve">Gather </w:t>
            </w:r>
            <w:r w:rsidR="00036020">
              <w:rPr>
                <w:rFonts w:ascii="Arial" w:hAnsi="Arial" w:cs="Arial"/>
              </w:rPr>
              <w:t>m</w:t>
            </w:r>
            <w:r>
              <w:rPr>
                <w:rFonts w:ascii="Arial" w:hAnsi="Arial" w:cs="Arial"/>
              </w:rPr>
              <w:t xml:space="preserve">emorandums for a </w:t>
            </w:r>
            <w:r w:rsidR="00036020">
              <w:rPr>
                <w:rFonts w:ascii="Arial" w:hAnsi="Arial" w:cs="Arial"/>
              </w:rPr>
              <w:t>c</w:t>
            </w:r>
            <w:r>
              <w:rPr>
                <w:rFonts w:ascii="Arial" w:hAnsi="Arial" w:cs="Arial"/>
              </w:rPr>
              <w:t>ase</w:t>
            </w:r>
          </w:p>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double" w:sz="6" w:space="0" w:color="auto"/>
            </w:tcBorders>
          </w:tcPr>
          <w:p w:rsidR="00B26226" w:rsidRDefault="00B26226"/>
        </w:tc>
      </w:tr>
      <w:tr w:rsidR="00B26226">
        <w:tblPrEx>
          <w:tblCellMar>
            <w:top w:w="0" w:type="dxa"/>
            <w:bottom w:w="0" w:type="dxa"/>
          </w:tblCellMar>
        </w:tblPrEx>
        <w:trPr>
          <w:cantSplit/>
          <w:trHeight w:val="403"/>
        </w:trPr>
        <w:tc>
          <w:tcPr>
            <w:tcW w:w="5040" w:type="dxa"/>
            <w:tcBorders>
              <w:top w:val="single" w:sz="6" w:space="0" w:color="auto"/>
              <w:left w:val="double" w:sz="6" w:space="0" w:color="auto"/>
              <w:bottom w:val="nil"/>
              <w:right w:val="nil"/>
            </w:tcBorders>
          </w:tcPr>
          <w:p w:rsidR="00B26226" w:rsidRDefault="00B26226" w:rsidP="00036020">
            <w:r>
              <w:rPr>
                <w:rFonts w:ascii="Arial" w:hAnsi="Arial" w:cs="Arial"/>
              </w:rPr>
              <w:t>3.</w:t>
            </w:r>
            <w:r>
              <w:rPr>
                <w:rFonts w:ascii="Arial" w:hAnsi="Arial" w:cs="Arial"/>
                <w:b/>
                <w:bCs/>
              </w:rPr>
              <w:t xml:space="preserve">  </w:t>
            </w:r>
            <w:r>
              <w:rPr>
                <w:rFonts w:ascii="Arial" w:hAnsi="Arial" w:cs="Arial"/>
              </w:rPr>
              <w:t xml:space="preserve">Copy </w:t>
            </w:r>
            <w:r w:rsidR="00036020">
              <w:rPr>
                <w:rFonts w:ascii="Arial" w:hAnsi="Arial" w:cs="Arial"/>
              </w:rPr>
              <w:t>d</w:t>
            </w:r>
            <w:r>
              <w:rPr>
                <w:rFonts w:ascii="Arial" w:hAnsi="Arial" w:cs="Arial"/>
              </w:rPr>
              <w:t>ocuments</w:t>
            </w:r>
          </w:p>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double" w:sz="6" w:space="0" w:color="auto"/>
            </w:tcBorders>
          </w:tcPr>
          <w:p w:rsidR="00B26226" w:rsidRDefault="00B26226"/>
        </w:tc>
      </w:tr>
      <w:tr w:rsidR="00B26226">
        <w:tblPrEx>
          <w:tblCellMar>
            <w:top w:w="0" w:type="dxa"/>
            <w:bottom w:w="0" w:type="dxa"/>
          </w:tblCellMar>
        </w:tblPrEx>
        <w:trPr>
          <w:cantSplit/>
          <w:trHeight w:val="444"/>
        </w:trPr>
        <w:tc>
          <w:tcPr>
            <w:tcW w:w="5040" w:type="dxa"/>
            <w:tcBorders>
              <w:top w:val="single" w:sz="6" w:space="0" w:color="auto"/>
              <w:left w:val="double" w:sz="6" w:space="0" w:color="auto"/>
              <w:bottom w:val="nil"/>
              <w:right w:val="nil"/>
            </w:tcBorders>
          </w:tcPr>
          <w:p w:rsidR="00B26226" w:rsidRDefault="00B26226" w:rsidP="00036020">
            <w:r>
              <w:rPr>
                <w:rFonts w:ascii="Arial" w:hAnsi="Arial" w:cs="Arial"/>
              </w:rPr>
              <w:t>4.</w:t>
            </w:r>
            <w:r>
              <w:rPr>
                <w:rFonts w:ascii="Arial" w:hAnsi="Arial" w:cs="Arial"/>
                <w:b/>
                <w:bCs/>
              </w:rPr>
              <w:t xml:space="preserve">  </w:t>
            </w:r>
            <w:r>
              <w:rPr>
                <w:rFonts w:ascii="Arial" w:hAnsi="Arial" w:cs="Arial"/>
              </w:rPr>
              <w:t xml:space="preserve">Deliver </w:t>
            </w:r>
            <w:r w:rsidR="00036020">
              <w:rPr>
                <w:rFonts w:ascii="Arial" w:hAnsi="Arial" w:cs="Arial"/>
              </w:rPr>
              <w:t>d</w:t>
            </w:r>
            <w:r>
              <w:rPr>
                <w:rFonts w:ascii="Arial" w:hAnsi="Arial" w:cs="Arial"/>
              </w:rPr>
              <w:t xml:space="preserve">ocuments to </w:t>
            </w:r>
            <w:r w:rsidR="00036020">
              <w:rPr>
                <w:rFonts w:ascii="Arial" w:hAnsi="Arial" w:cs="Arial"/>
              </w:rPr>
              <w:t>a</w:t>
            </w:r>
            <w:r>
              <w:rPr>
                <w:rFonts w:ascii="Arial" w:hAnsi="Arial" w:cs="Arial"/>
              </w:rPr>
              <w:t xml:space="preserve">ppropriate </w:t>
            </w:r>
            <w:r w:rsidR="00036020">
              <w:rPr>
                <w:rFonts w:ascii="Arial" w:hAnsi="Arial" w:cs="Arial"/>
              </w:rPr>
              <w:t>o</w:t>
            </w:r>
            <w:r>
              <w:rPr>
                <w:rFonts w:ascii="Arial" w:hAnsi="Arial" w:cs="Arial"/>
              </w:rPr>
              <w:t xml:space="preserve">ffice or </w:t>
            </w:r>
            <w:r w:rsidR="00036020">
              <w:rPr>
                <w:rFonts w:ascii="Arial" w:hAnsi="Arial" w:cs="Arial"/>
              </w:rPr>
              <w:t>b</w:t>
            </w:r>
            <w:r>
              <w:rPr>
                <w:rFonts w:ascii="Arial" w:hAnsi="Arial" w:cs="Arial"/>
              </w:rPr>
              <w:t>uilding</w:t>
            </w:r>
          </w:p>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double" w:sz="6" w:space="0" w:color="auto"/>
            </w:tcBorders>
          </w:tcPr>
          <w:p w:rsidR="00B26226" w:rsidRDefault="00B26226"/>
        </w:tc>
      </w:tr>
      <w:tr w:rsidR="00B26226">
        <w:tblPrEx>
          <w:tblCellMar>
            <w:top w:w="0" w:type="dxa"/>
            <w:bottom w:w="0" w:type="dxa"/>
          </w:tblCellMar>
        </w:tblPrEx>
        <w:trPr>
          <w:cantSplit/>
          <w:trHeight w:val="403"/>
        </w:trPr>
        <w:tc>
          <w:tcPr>
            <w:tcW w:w="5040" w:type="dxa"/>
            <w:tcBorders>
              <w:top w:val="single" w:sz="6" w:space="0" w:color="auto"/>
              <w:left w:val="double" w:sz="6" w:space="0" w:color="auto"/>
              <w:bottom w:val="nil"/>
              <w:right w:val="nil"/>
            </w:tcBorders>
          </w:tcPr>
          <w:p w:rsidR="00B26226" w:rsidRDefault="00B26226" w:rsidP="00036020">
            <w:r>
              <w:rPr>
                <w:rFonts w:ascii="Arial" w:hAnsi="Arial" w:cs="Arial"/>
              </w:rPr>
              <w:t>5.</w:t>
            </w:r>
            <w:r>
              <w:rPr>
                <w:rFonts w:ascii="Arial" w:hAnsi="Arial" w:cs="Arial"/>
                <w:b/>
                <w:bCs/>
              </w:rPr>
              <w:t xml:space="preserve">  </w:t>
            </w:r>
            <w:r>
              <w:rPr>
                <w:rFonts w:ascii="Arial" w:hAnsi="Arial" w:cs="Arial"/>
              </w:rPr>
              <w:t xml:space="preserve">Alphabetize </w:t>
            </w:r>
            <w:r w:rsidR="00036020">
              <w:rPr>
                <w:rFonts w:ascii="Arial" w:hAnsi="Arial" w:cs="Arial"/>
              </w:rPr>
              <w:t>l</w:t>
            </w:r>
            <w:r>
              <w:rPr>
                <w:rFonts w:ascii="Arial" w:hAnsi="Arial" w:cs="Arial"/>
              </w:rPr>
              <w:t xml:space="preserve">aw </w:t>
            </w:r>
            <w:r w:rsidR="00036020">
              <w:rPr>
                <w:rFonts w:ascii="Arial" w:hAnsi="Arial" w:cs="Arial"/>
              </w:rPr>
              <w:t>l</w:t>
            </w:r>
            <w:r>
              <w:rPr>
                <w:rFonts w:ascii="Arial" w:hAnsi="Arial" w:cs="Arial"/>
              </w:rPr>
              <w:t>ibrary</w:t>
            </w:r>
          </w:p>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double" w:sz="6" w:space="0" w:color="auto"/>
            </w:tcBorders>
          </w:tcPr>
          <w:p w:rsidR="00B26226" w:rsidRDefault="00B26226"/>
        </w:tc>
      </w:tr>
      <w:tr w:rsidR="00B26226" w:rsidTr="000F6863">
        <w:tblPrEx>
          <w:tblCellMar>
            <w:top w:w="0" w:type="dxa"/>
            <w:bottom w:w="0" w:type="dxa"/>
          </w:tblCellMar>
        </w:tblPrEx>
        <w:trPr>
          <w:cantSplit/>
          <w:trHeight w:val="408"/>
        </w:trPr>
        <w:tc>
          <w:tcPr>
            <w:tcW w:w="5040" w:type="dxa"/>
            <w:tcBorders>
              <w:top w:val="single" w:sz="6" w:space="0" w:color="auto"/>
              <w:left w:val="double" w:sz="6" w:space="0" w:color="auto"/>
              <w:bottom w:val="nil"/>
              <w:right w:val="nil"/>
            </w:tcBorders>
          </w:tcPr>
          <w:p w:rsidR="00B26226" w:rsidRDefault="00B26226" w:rsidP="00036020">
            <w:r>
              <w:rPr>
                <w:rFonts w:ascii="Arial" w:hAnsi="Arial" w:cs="Arial"/>
              </w:rPr>
              <w:t>6.</w:t>
            </w:r>
            <w:r>
              <w:rPr>
                <w:rFonts w:ascii="Arial" w:hAnsi="Arial" w:cs="Arial"/>
                <w:b/>
                <w:bCs/>
              </w:rPr>
              <w:t xml:space="preserve">  </w:t>
            </w:r>
            <w:r>
              <w:rPr>
                <w:rFonts w:ascii="Arial" w:hAnsi="Arial" w:cs="Arial"/>
              </w:rPr>
              <w:t xml:space="preserve">Add </w:t>
            </w:r>
            <w:r w:rsidR="00036020">
              <w:rPr>
                <w:rFonts w:ascii="Arial" w:hAnsi="Arial" w:cs="Arial"/>
              </w:rPr>
              <w:t>n</w:t>
            </w:r>
            <w:r>
              <w:rPr>
                <w:rFonts w:ascii="Arial" w:hAnsi="Arial" w:cs="Arial"/>
              </w:rPr>
              <w:t xml:space="preserve">ew </w:t>
            </w:r>
            <w:r w:rsidR="00036020">
              <w:rPr>
                <w:rFonts w:ascii="Arial" w:hAnsi="Arial" w:cs="Arial"/>
              </w:rPr>
              <w:t>b</w:t>
            </w:r>
            <w:r>
              <w:rPr>
                <w:rFonts w:ascii="Arial" w:hAnsi="Arial" w:cs="Arial"/>
              </w:rPr>
              <w:t xml:space="preserve">ooks to </w:t>
            </w:r>
            <w:r w:rsidR="00036020">
              <w:rPr>
                <w:rFonts w:ascii="Arial" w:hAnsi="Arial" w:cs="Arial"/>
              </w:rPr>
              <w:t>l</w:t>
            </w:r>
            <w:r>
              <w:rPr>
                <w:rFonts w:ascii="Arial" w:hAnsi="Arial" w:cs="Arial"/>
              </w:rPr>
              <w:t xml:space="preserve">aw </w:t>
            </w:r>
            <w:r w:rsidR="00036020">
              <w:rPr>
                <w:rFonts w:ascii="Arial" w:hAnsi="Arial" w:cs="Arial"/>
              </w:rPr>
              <w:t>l</w:t>
            </w:r>
            <w:r>
              <w:rPr>
                <w:rFonts w:ascii="Arial" w:hAnsi="Arial" w:cs="Arial"/>
              </w:rPr>
              <w:t>ibrary</w:t>
            </w:r>
          </w:p>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double" w:sz="6" w:space="0" w:color="auto"/>
            </w:tcBorders>
          </w:tcPr>
          <w:p w:rsidR="00B26226" w:rsidRDefault="00B26226"/>
        </w:tc>
      </w:tr>
      <w:tr w:rsidR="00B26226">
        <w:tblPrEx>
          <w:tblCellMar>
            <w:top w:w="0" w:type="dxa"/>
            <w:bottom w:w="0" w:type="dxa"/>
          </w:tblCellMar>
        </w:tblPrEx>
        <w:trPr>
          <w:cantSplit/>
          <w:trHeight w:val="403"/>
        </w:trPr>
        <w:tc>
          <w:tcPr>
            <w:tcW w:w="5040" w:type="dxa"/>
            <w:tcBorders>
              <w:top w:val="single" w:sz="6" w:space="0" w:color="auto"/>
              <w:left w:val="double" w:sz="6" w:space="0" w:color="auto"/>
              <w:bottom w:val="nil"/>
              <w:right w:val="nil"/>
            </w:tcBorders>
          </w:tcPr>
          <w:p w:rsidR="00B26226" w:rsidRDefault="00B26226" w:rsidP="00036020">
            <w:r>
              <w:rPr>
                <w:rFonts w:ascii="Arial" w:hAnsi="Arial" w:cs="Arial"/>
              </w:rPr>
              <w:t>7.</w:t>
            </w:r>
            <w:r>
              <w:rPr>
                <w:rFonts w:ascii="Arial" w:hAnsi="Arial" w:cs="Arial"/>
                <w:b/>
                <w:bCs/>
              </w:rPr>
              <w:t xml:space="preserve">  </w:t>
            </w:r>
            <w:r>
              <w:rPr>
                <w:rFonts w:ascii="Arial" w:hAnsi="Arial" w:cs="Arial"/>
              </w:rPr>
              <w:t xml:space="preserve">Type </w:t>
            </w:r>
            <w:r w:rsidR="00036020">
              <w:rPr>
                <w:rFonts w:ascii="Arial" w:hAnsi="Arial" w:cs="Arial"/>
              </w:rPr>
              <w:t>l</w:t>
            </w:r>
            <w:r>
              <w:rPr>
                <w:rFonts w:ascii="Arial" w:hAnsi="Arial" w:cs="Arial"/>
              </w:rPr>
              <w:t>etters/</w:t>
            </w:r>
            <w:r w:rsidR="00036020">
              <w:rPr>
                <w:rFonts w:ascii="Arial" w:hAnsi="Arial" w:cs="Arial"/>
              </w:rPr>
              <w:t>m</w:t>
            </w:r>
            <w:r>
              <w:rPr>
                <w:rFonts w:ascii="Arial" w:hAnsi="Arial" w:cs="Arial"/>
              </w:rPr>
              <w:t>emos</w:t>
            </w:r>
          </w:p>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double" w:sz="6" w:space="0" w:color="auto"/>
            </w:tcBorders>
          </w:tcPr>
          <w:p w:rsidR="00B26226" w:rsidRDefault="00B26226"/>
        </w:tc>
      </w:tr>
      <w:tr w:rsidR="00B26226">
        <w:tblPrEx>
          <w:tblCellMar>
            <w:top w:w="0" w:type="dxa"/>
            <w:bottom w:w="0" w:type="dxa"/>
          </w:tblCellMar>
        </w:tblPrEx>
        <w:trPr>
          <w:cantSplit/>
          <w:trHeight w:val="403"/>
        </w:trPr>
        <w:tc>
          <w:tcPr>
            <w:tcW w:w="5040" w:type="dxa"/>
            <w:tcBorders>
              <w:top w:val="single" w:sz="6" w:space="0" w:color="auto"/>
              <w:left w:val="double" w:sz="6" w:space="0" w:color="auto"/>
              <w:bottom w:val="nil"/>
              <w:right w:val="nil"/>
            </w:tcBorders>
          </w:tcPr>
          <w:p w:rsidR="00B26226" w:rsidRDefault="00B26226" w:rsidP="00036020">
            <w:r>
              <w:rPr>
                <w:rFonts w:ascii="Arial" w:hAnsi="Arial" w:cs="Arial"/>
              </w:rPr>
              <w:t xml:space="preserve">8. </w:t>
            </w:r>
            <w:r>
              <w:rPr>
                <w:rFonts w:ascii="Arial" w:hAnsi="Arial" w:cs="Arial"/>
                <w:b/>
                <w:bCs/>
              </w:rPr>
              <w:t xml:space="preserve"> </w:t>
            </w:r>
            <w:r>
              <w:rPr>
                <w:rFonts w:ascii="Arial" w:hAnsi="Arial" w:cs="Arial"/>
              </w:rPr>
              <w:t xml:space="preserve">Type </w:t>
            </w:r>
            <w:r w:rsidR="00036020">
              <w:rPr>
                <w:rFonts w:ascii="Arial" w:hAnsi="Arial" w:cs="Arial"/>
              </w:rPr>
              <w:t>d</w:t>
            </w:r>
            <w:r>
              <w:rPr>
                <w:rFonts w:ascii="Arial" w:hAnsi="Arial" w:cs="Arial"/>
              </w:rPr>
              <w:t>epositions</w:t>
            </w:r>
          </w:p>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double" w:sz="6" w:space="0" w:color="auto"/>
            </w:tcBorders>
          </w:tcPr>
          <w:p w:rsidR="00B26226" w:rsidRDefault="00B26226"/>
        </w:tc>
      </w:tr>
      <w:tr w:rsidR="00B26226">
        <w:tblPrEx>
          <w:tblCellMar>
            <w:top w:w="0" w:type="dxa"/>
            <w:bottom w:w="0" w:type="dxa"/>
          </w:tblCellMar>
        </w:tblPrEx>
        <w:trPr>
          <w:cantSplit/>
          <w:trHeight w:val="2323"/>
        </w:trPr>
        <w:tc>
          <w:tcPr>
            <w:tcW w:w="5040" w:type="dxa"/>
            <w:tcBorders>
              <w:top w:val="single" w:sz="6" w:space="0" w:color="auto"/>
              <w:left w:val="double" w:sz="6" w:space="0" w:color="auto"/>
              <w:bottom w:val="nil"/>
              <w:right w:val="nil"/>
            </w:tcBorders>
          </w:tcPr>
          <w:p w:rsidR="00B26226" w:rsidRDefault="00B26226">
            <w:pPr>
              <w:rPr>
                <w:rFonts w:ascii="Arial" w:hAnsi="Arial" w:cs="Arial"/>
              </w:rPr>
            </w:pPr>
            <w:r>
              <w:rPr>
                <w:rFonts w:ascii="Arial" w:hAnsi="Arial" w:cs="Arial"/>
              </w:rPr>
              <w:t>9.</w:t>
            </w:r>
            <w:r>
              <w:rPr>
                <w:rFonts w:ascii="Arial" w:hAnsi="Arial" w:cs="Arial"/>
                <w:b/>
                <w:bCs/>
              </w:rPr>
              <w:t xml:space="preserve"> </w:t>
            </w:r>
            <w:r>
              <w:rPr>
                <w:rFonts w:ascii="Arial" w:hAnsi="Arial" w:cs="Arial"/>
              </w:rPr>
              <w:t>Learn terminology:</w:t>
            </w:r>
          </w:p>
          <w:p w:rsidR="00B26226" w:rsidRDefault="00B26226" w:rsidP="00036020">
            <w:pPr>
              <w:numPr>
                <w:ilvl w:val="0"/>
                <w:numId w:val="1"/>
              </w:numPr>
              <w:rPr>
                <w:rFonts w:ascii="Arial" w:hAnsi="Arial" w:cs="Arial"/>
              </w:rPr>
            </w:pPr>
            <w:r>
              <w:rPr>
                <w:rFonts w:ascii="Arial" w:hAnsi="Arial" w:cs="Arial"/>
              </w:rPr>
              <w:t>Deposition</w:t>
            </w:r>
          </w:p>
          <w:p w:rsidR="00B26226" w:rsidRDefault="00B26226" w:rsidP="00036020">
            <w:pPr>
              <w:numPr>
                <w:ilvl w:val="0"/>
                <w:numId w:val="1"/>
              </w:numPr>
              <w:rPr>
                <w:rFonts w:ascii="Arial" w:hAnsi="Arial" w:cs="Arial"/>
              </w:rPr>
            </w:pPr>
            <w:r>
              <w:rPr>
                <w:rFonts w:ascii="Arial" w:hAnsi="Arial" w:cs="Arial"/>
              </w:rPr>
              <w:t>Affidavit</w:t>
            </w:r>
          </w:p>
          <w:p w:rsidR="00B26226" w:rsidRDefault="00B26226" w:rsidP="00036020">
            <w:pPr>
              <w:numPr>
                <w:ilvl w:val="0"/>
                <w:numId w:val="1"/>
              </w:numPr>
              <w:rPr>
                <w:rFonts w:ascii="Arial" w:hAnsi="Arial" w:cs="Arial"/>
              </w:rPr>
            </w:pPr>
            <w:r>
              <w:rPr>
                <w:rFonts w:ascii="Arial" w:hAnsi="Arial" w:cs="Arial"/>
              </w:rPr>
              <w:t>Exhibit</w:t>
            </w:r>
          </w:p>
          <w:p w:rsidR="00B26226" w:rsidRDefault="00B26226" w:rsidP="00036020">
            <w:pPr>
              <w:numPr>
                <w:ilvl w:val="0"/>
                <w:numId w:val="1"/>
              </w:numPr>
              <w:rPr>
                <w:rFonts w:ascii="Arial" w:hAnsi="Arial" w:cs="Arial"/>
              </w:rPr>
            </w:pPr>
            <w:r>
              <w:rPr>
                <w:rFonts w:ascii="Arial" w:hAnsi="Arial" w:cs="Arial"/>
              </w:rPr>
              <w:t>Litigation</w:t>
            </w:r>
          </w:p>
          <w:p w:rsidR="00B26226" w:rsidRDefault="00B26226" w:rsidP="00036020">
            <w:pPr>
              <w:numPr>
                <w:ilvl w:val="0"/>
                <w:numId w:val="1"/>
              </w:numPr>
              <w:rPr>
                <w:rFonts w:ascii="Arial" w:hAnsi="Arial" w:cs="Arial"/>
              </w:rPr>
            </w:pPr>
            <w:r>
              <w:rPr>
                <w:rFonts w:ascii="Arial" w:hAnsi="Arial" w:cs="Arial"/>
              </w:rPr>
              <w:t>Plead</w:t>
            </w:r>
          </w:p>
          <w:p w:rsidR="00B26226" w:rsidRDefault="00B26226" w:rsidP="00036020">
            <w:pPr>
              <w:numPr>
                <w:ilvl w:val="0"/>
                <w:numId w:val="1"/>
              </w:numPr>
              <w:rPr>
                <w:rFonts w:ascii="Arial" w:hAnsi="Arial" w:cs="Arial"/>
              </w:rPr>
            </w:pPr>
            <w:r>
              <w:rPr>
                <w:rFonts w:ascii="Arial" w:hAnsi="Arial" w:cs="Arial"/>
              </w:rPr>
              <w:t xml:space="preserve">Plea </w:t>
            </w:r>
            <w:r w:rsidR="00036020">
              <w:rPr>
                <w:rFonts w:ascii="Arial" w:hAnsi="Arial" w:cs="Arial"/>
              </w:rPr>
              <w:t>b</w:t>
            </w:r>
            <w:r>
              <w:rPr>
                <w:rFonts w:ascii="Arial" w:hAnsi="Arial" w:cs="Arial"/>
              </w:rPr>
              <w:t>argain</w:t>
            </w:r>
          </w:p>
          <w:p w:rsidR="00B26226" w:rsidRDefault="00B26226" w:rsidP="00036020">
            <w:pPr>
              <w:numPr>
                <w:ilvl w:val="0"/>
                <w:numId w:val="1"/>
              </w:numPr>
              <w:rPr>
                <w:rFonts w:ascii="Arial" w:hAnsi="Arial" w:cs="Arial"/>
              </w:rPr>
            </w:pPr>
            <w:r>
              <w:rPr>
                <w:rFonts w:ascii="Arial" w:hAnsi="Arial" w:cs="Arial"/>
              </w:rPr>
              <w:t>Probate</w:t>
            </w:r>
          </w:p>
          <w:p w:rsidR="00B26226" w:rsidRDefault="00B26226" w:rsidP="00036020">
            <w:pPr>
              <w:numPr>
                <w:ilvl w:val="0"/>
                <w:numId w:val="1"/>
              </w:numPr>
            </w:pPr>
            <w:r>
              <w:rPr>
                <w:rFonts w:ascii="Arial" w:hAnsi="Arial" w:cs="Arial"/>
              </w:rPr>
              <w:t>Subpoena</w:t>
            </w:r>
          </w:p>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double" w:sz="6" w:space="0" w:color="auto"/>
            </w:tcBorders>
          </w:tcPr>
          <w:p w:rsidR="00B26226" w:rsidRDefault="00B26226"/>
        </w:tc>
      </w:tr>
      <w:tr w:rsidR="00B26226">
        <w:tblPrEx>
          <w:tblCellMar>
            <w:top w:w="0" w:type="dxa"/>
            <w:bottom w:w="0" w:type="dxa"/>
          </w:tblCellMar>
        </w:tblPrEx>
        <w:trPr>
          <w:cantSplit/>
          <w:trHeight w:val="403"/>
        </w:trPr>
        <w:tc>
          <w:tcPr>
            <w:tcW w:w="5040" w:type="dxa"/>
            <w:tcBorders>
              <w:top w:val="single" w:sz="6" w:space="0" w:color="auto"/>
              <w:left w:val="double" w:sz="6" w:space="0" w:color="auto"/>
              <w:bottom w:val="nil"/>
              <w:right w:val="nil"/>
            </w:tcBorders>
          </w:tcPr>
          <w:p w:rsidR="00B26226" w:rsidRDefault="00B26226" w:rsidP="00036020">
            <w:r>
              <w:rPr>
                <w:rFonts w:ascii="Arial" w:hAnsi="Arial" w:cs="Arial"/>
              </w:rPr>
              <w:t>10.</w:t>
            </w:r>
            <w:r>
              <w:rPr>
                <w:rFonts w:ascii="Arial" w:hAnsi="Arial" w:cs="Arial"/>
                <w:b/>
                <w:bCs/>
              </w:rPr>
              <w:t xml:space="preserve"> </w:t>
            </w:r>
            <w:r>
              <w:rPr>
                <w:rFonts w:ascii="Arial" w:hAnsi="Arial" w:cs="Arial"/>
              </w:rPr>
              <w:t xml:space="preserve">Organize </w:t>
            </w:r>
            <w:r w:rsidR="00036020">
              <w:rPr>
                <w:rFonts w:ascii="Arial" w:hAnsi="Arial" w:cs="Arial"/>
              </w:rPr>
              <w:t>c</w:t>
            </w:r>
            <w:r>
              <w:rPr>
                <w:rFonts w:ascii="Arial" w:hAnsi="Arial" w:cs="Arial"/>
              </w:rPr>
              <w:t>ases</w:t>
            </w:r>
          </w:p>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double" w:sz="6" w:space="0" w:color="auto"/>
            </w:tcBorders>
          </w:tcPr>
          <w:p w:rsidR="00B26226" w:rsidRDefault="00B26226"/>
        </w:tc>
      </w:tr>
      <w:tr w:rsidR="00B26226">
        <w:tblPrEx>
          <w:tblCellMar>
            <w:top w:w="0" w:type="dxa"/>
            <w:bottom w:w="0" w:type="dxa"/>
          </w:tblCellMar>
        </w:tblPrEx>
        <w:trPr>
          <w:cantSplit/>
          <w:trHeight w:val="403"/>
        </w:trPr>
        <w:tc>
          <w:tcPr>
            <w:tcW w:w="5040" w:type="dxa"/>
            <w:tcBorders>
              <w:top w:val="single" w:sz="6" w:space="0" w:color="auto"/>
              <w:left w:val="double" w:sz="6" w:space="0" w:color="auto"/>
              <w:bottom w:val="nil"/>
              <w:right w:val="nil"/>
            </w:tcBorders>
          </w:tcPr>
          <w:p w:rsidR="00B26226" w:rsidRDefault="00B26226" w:rsidP="00036020">
            <w:r>
              <w:rPr>
                <w:rFonts w:ascii="Arial" w:hAnsi="Arial" w:cs="Arial"/>
              </w:rPr>
              <w:t>11.</w:t>
            </w:r>
            <w:r>
              <w:rPr>
                <w:rFonts w:ascii="Arial" w:hAnsi="Arial" w:cs="Arial"/>
                <w:b/>
                <w:bCs/>
              </w:rPr>
              <w:t xml:space="preserve"> </w:t>
            </w:r>
            <w:r>
              <w:rPr>
                <w:rFonts w:ascii="Arial" w:hAnsi="Arial" w:cs="Arial"/>
              </w:rPr>
              <w:t xml:space="preserve">Shred </w:t>
            </w:r>
            <w:r w:rsidR="00036020">
              <w:rPr>
                <w:rFonts w:ascii="Arial" w:hAnsi="Arial" w:cs="Arial"/>
              </w:rPr>
              <w:t>o</w:t>
            </w:r>
            <w:r>
              <w:rPr>
                <w:rFonts w:ascii="Arial" w:hAnsi="Arial" w:cs="Arial"/>
              </w:rPr>
              <w:t xml:space="preserve">ld </w:t>
            </w:r>
            <w:r w:rsidR="00036020">
              <w:rPr>
                <w:rFonts w:ascii="Arial" w:hAnsi="Arial" w:cs="Arial"/>
              </w:rPr>
              <w:t>c</w:t>
            </w:r>
            <w:r>
              <w:rPr>
                <w:rFonts w:ascii="Arial" w:hAnsi="Arial" w:cs="Arial"/>
              </w:rPr>
              <w:t>ases</w:t>
            </w:r>
          </w:p>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double" w:sz="6" w:space="0" w:color="auto"/>
            </w:tcBorders>
          </w:tcPr>
          <w:p w:rsidR="00B26226" w:rsidRDefault="00B26226"/>
        </w:tc>
      </w:tr>
      <w:tr w:rsidR="00B26226">
        <w:tblPrEx>
          <w:tblCellMar>
            <w:top w:w="0" w:type="dxa"/>
            <w:bottom w:w="0" w:type="dxa"/>
          </w:tblCellMar>
        </w:tblPrEx>
        <w:trPr>
          <w:cantSplit/>
          <w:trHeight w:val="403"/>
        </w:trPr>
        <w:tc>
          <w:tcPr>
            <w:tcW w:w="5040" w:type="dxa"/>
            <w:tcBorders>
              <w:top w:val="single" w:sz="6" w:space="0" w:color="auto"/>
              <w:left w:val="double" w:sz="6" w:space="0" w:color="auto"/>
              <w:bottom w:val="nil"/>
              <w:right w:val="nil"/>
            </w:tcBorders>
          </w:tcPr>
          <w:p w:rsidR="00B26226" w:rsidRDefault="00B26226" w:rsidP="00036020">
            <w:r>
              <w:rPr>
                <w:rFonts w:ascii="Arial" w:hAnsi="Arial" w:cs="Arial"/>
              </w:rPr>
              <w:t>12.</w:t>
            </w:r>
            <w:r>
              <w:rPr>
                <w:rFonts w:ascii="Arial" w:hAnsi="Arial" w:cs="Arial"/>
                <w:b/>
                <w:bCs/>
              </w:rPr>
              <w:t xml:space="preserve"> </w:t>
            </w:r>
            <w:r>
              <w:rPr>
                <w:rFonts w:ascii="Arial" w:hAnsi="Arial" w:cs="Arial"/>
              </w:rPr>
              <w:t xml:space="preserve">Organize </w:t>
            </w:r>
            <w:r w:rsidR="00036020">
              <w:rPr>
                <w:rFonts w:ascii="Arial" w:hAnsi="Arial" w:cs="Arial"/>
              </w:rPr>
              <w:t>e</w:t>
            </w:r>
            <w:r>
              <w:rPr>
                <w:rFonts w:ascii="Arial" w:hAnsi="Arial" w:cs="Arial"/>
              </w:rPr>
              <w:t>xhibits</w:t>
            </w:r>
          </w:p>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nil"/>
            </w:tcBorders>
          </w:tcPr>
          <w:p w:rsidR="00B26226" w:rsidRDefault="00B26226"/>
        </w:tc>
        <w:tc>
          <w:tcPr>
            <w:tcW w:w="1440" w:type="dxa"/>
            <w:tcBorders>
              <w:top w:val="single" w:sz="6" w:space="0" w:color="auto"/>
              <w:left w:val="single" w:sz="6" w:space="0" w:color="auto"/>
              <w:bottom w:val="nil"/>
              <w:right w:val="double" w:sz="6" w:space="0" w:color="auto"/>
            </w:tcBorders>
          </w:tcPr>
          <w:p w:rsidR="00B26226" w:rsidRDefault="00B26226"/>
        </w:tc>
      </w:tr>
      <w:tr w:rsidR="00B26226" w:rsidTr="000F6863">
        <w:tblPrEx>
          <w:tblCellMar>
            <w:top w:w="0" w:type="dxa"/>
            <w:bottom w:w="0" w:type="dxa"/>
          </w:tblCellMar>
        </w:tblPrEx>
        <w:trPr>
          <w:cantSplit/>
          <w:trHeight w:val="403"/>
        </w:trPr>
        <w:tc>
          <w:tcPr>
            <w:tcW w:w="5040" w:type="dxa"/>
            <w:tcBorders>
              <w:top w:val="single" w:sz="6" w:space="0" w:color="auto"/>
              <w:left w:val="double" w:sz="6" w:space="0" w:color="auto"/>
              <w:bottom w:val="single" w:sz="6" w:space="0" w:color="auto"/>
              <w:right w:val="nil"/>
            </w:tcBorders>
          </w:tcPr>
          <w:p w:rsidR="00B26226" w:rsidRDefault="00B26226" w:rsidP="00036020">
            <w:r>
              <w:rPr>
                <w:rFonts w:ascii="Arial" w:hAnsi="Arial" w:cs="Arial"/>
              </w:rPr>
              <w:t>13.</w:t>
            </w:r>
            <w:r>
              <w:rPr>
                <w:rFonts w:ascii="Arial" w:hAnsi="Arial" w:cs="Arial"/>
                <w:b/>
                <w:bCs/>
              </w:rPr>
              <w:t xml:space="preserve"> </w:t>
            </w:r>
            <w:r>
              <w:rPr>
                <w:rFonts w:ascii="Arial" w:hAnsi="Arial" w:cs="Arial"/>
              </w:rPr>
              <w:t xml:space="preserve">Type </w:t>
            </w:r>
            <w:r w:rsidR="00036020">
              <w:rPr>
                <w:rFonts w:ascii="Arial" w:hAnsi="Arial" w:cs="Arial"/>
              </w:rPr>
              <w:t>d</w:t>
            </w:r>
            <w:r>
              <w:rPr>
                <w:rFonts w:ascii="Arial" w:hAnsi="Arial" w:cs="Arial"/>
              </w:rPr>
              <w:t>ocuments</w:t>
            </w:r>
          </w:p>
        </w:tc>
        <w:tc>
          <w:tcPr>
            <w:tcW w:w="1440" w:type="dxa"/>
            <w:tcBorders>
              <w:top w:val="single" w:sz="6" w:space="0" w:color="auto"/>
              <w:left w:val="single" w:sz="6" w:space="0" w:color="auto"/>
              <w:bottom w:val="single" w:sz="6" w:space="0" w:color="auto"/>
              <w:right w:val="nil"/>
            </w:tcBorders>
          </w:tcPr>
          <w:p w:rsidR="00B26226" w:rsidRDefault="00B26226"/>
        </w:tc>
        <w:tc>
          <w:tcPr>
            <w:tcW w:w="1440" w:type="dxa"/>
            <w:tcBorders>
              <w:top w:val="single" w:sz="6" w:space="0" w:color="auto"/>
              <w:left w:val="single" w:sz="6" w:space="0" w:color="auto"/>
              <w:bottom w:val="single" w:sz="6" w:space="0" w:color="auto"/>
              <w:right w:val="nil"/>
            </w:tcBorders>
          </w:tcPr>
          <w:p w:rsidR="00B26226" w:rsidRDefault="00B26226"/>
        </w:tc>
        <w:tc>
          <w:tcPr>
            <w:tcW w:w="1440" w:type="dxa"/>
            <w:tcBorders>
              <w:top w:val="single" w:sz="6" w:space="0" w:color="auto"/>
              <w:left w:val="single" w:sz="6" w:space="0" w:color="auto"/>
              <w:bottom w:val="single" w:sz="6" w:space="0" w:color="auto"/>
              <w:right w:val="double" w:sz="6" w:space="0" w:color="auto"/>
            </w:tcBorders>
          </w:tcPr>
          <w:p w:rsidR="00B26226" w:rsidRDefault="00B26226"/>
        </w:tc>
      </w:tr>
      <w:tr w:rsidR="00B26226" w:rsidTr="000F6863">
        <w:tblPrEx>
          <w:tblCellMar>
            <w:top w:w="0" w:type="dxa"/>
            <w:bottom w:w="0" w:type="dxa"/>
          </w:tblCellMar>
        </w:tblPrEx>
        <w:trPr>
          <w:cantSplit/>
          <w:trHeight w:val="403"/>
        </w:trPr>
        <w:tc>
          <w:tcPr>
            <w:tcW w:w="5040" w:type="dxa"/>
            <w:tcBorders>
              <w:top w:val="single" w:sz="6" w:space="0" w:color="auto"/>
              <w:left w:val="double" w:sz="6" w:space="0" w:color="auto"/>
              <w:bottom w:val="single" w:sz="6" w:space="0" w:color="auto"/>
              <w:right w:val="nil"/>
            </w:tcBorders>
          </w:tcPr>
          <w:p w:rsidR="00B26226" w:rsidRDefault="00B26226"/>
        </w:tc>
        <w:tc>
          <w:tcPr>
            <w:tcW w:w="1440" w:type="dxa"/>
            <w:tcBorders>
              <w:top w:val="single" w:sz="6" w:space="0" w:color="auto"/>
              <w:left w:val="single" w:sz="6" w:space="0" w:color="auto"/>
              <w:bottom w:val="single" w:sz="6" w:space="0" w:color="auto"/>
              <w:right w:val="nil"/>
            </w:tcBorders>
          </w:tcPr>
          <w:p w:rsidR="00B26226" w:rsidRDefault="00B26226"/>
        </w:tc>
        <w:tc>
          <w:tcPr>
            <w:tcW w:w="1440" w:type="dxa"/>
            <w:tcBorders>
              <w:top w:val="single" w:sz="6" w:space="0" w:color="auto"/>
              <w:left w:val="single" w:sz="6" w:space="0" w:color="auto"/>
              <w:bottom w:val="single" w:sz="6" w:space="0" w:color="auto"/>
              <w:right w:val="nil"/>
            </w:tcBorders>
          </w:tcPr>
          <w:p w:rsidR="00B26226" w:rsidRDefault="00B26226"/>
        </w:tc>
        <w:tc>
          <w:tcPr>
            <w:tcW w:w="1440" w:type="dxa"/>
            <w:tcBorders>
              <w:top w:val="single" w:sz="6" w:space="0" w:color="auto"/>
              <w:left w:val="single" w:sz="6" w:space="0" w:color="auto"/>
              <w:bottom w:val="single" w:sz="6" w:space="0" w:color="auto"/>
              <w:right w:val="double" w:sz="6" w:space="0" w:color="auto"/>
            </w:tcBorders>
          </w:tcPr>
          <w:p w:rsidR="00B26226" w:rsidRDefault="00B26226"/>
        </w:tc>
      </w:tr>
      <w:tr w:rsidR="000F6863" w:rsidTr="000F6863">
        <w:tblPrEx>
          <w:tblCellMar>
            <w:top w:w="0" w:type="dxa"/>
            <w:bottom w:w="0" w:type="dxa"/>
          </w:tblCellMar>
        </w:tblPrEx>
        <w:trPr>
          <w:cantSplit/>
          <w:trHeight w:val="403"/>
        </w:trPr>
        <w:tc>
          <w:tcPr>
            <w:tcW w:w="5040" w:type="dxa"/>
            <w:tcBorders>
              <w:top w:val="single" w:sz="6" w:space="0" w:color="auto"/>
              <w:left w:val="double" w:sz="6" w:space="0" w:color="auto"/>
              <w:bottom w:val="single" w:sz="4" w:space="0" w:color="auto"/>
              <w:right w:val="nil"/>
            </w:tcBorders>
          </w:tcPr>
          <w:p w:rsidR="000F6863" w:rsidRDefault="000F6863"/>
        </w:tc>
        <w:tc>
          <w:tcPr>
            <w:tcW w:w="1440" w:type="dxa"/>
            <w:tcBorders>
              <w:top w:val="single" w:sz="6" w:space="0" w:color="auto"/>
              <w:left w:val="single" w:sz="6" w:space="0" w:color="auto"/>
              <w:bottom w:val="single" w:sz="4" w:space="0" w:color="auto"/>
              <w:right w:val="nil"/>
            </w:tcBorders>
          </w:tcPr>
          <w:p w:rsidR="000F6863" w:rsidRDefault="000F6863"/>
        </w:tc>
        <w:tc>
          <w:tcPr>
            <w:tcW w:w="1440" w:type="dxa"/>
            <w:tcBorders>
              <w:top w:val="single" w:sz="6" w:space="0" w:color="auto"/>
              <w:left w:val="single" w:sz="6" w:space="0" w:color="auto"/>
              <w:bottom w:val="single" w:sz="4" w:space="0" w:color="auto"/>
              <w:right w:val="nil"/>
            </w:tcBorders>
          </w:tcPr>
          <w:p w:rsidR="000F6863" w:rsidRDefault="000F6863"/>
        </w:tc>
        <w:tc>
          <w:tcPr>
            <w:tcW w:w="1440" w:type="dxa"/>
            <w:tcBorders>
              <w:top w:val="single" w:sz="6" w:space="0" w:color="auto"/>
              <w:left w:val="single" w:sz="6" w:space="0" w:color="auto"/>
              <w:bottom w:val="single" w:sz="4" w:space="0" w:color="auto"/>
              <w:right w:val="double" w:sz="6" w:space="0" w:color="auto"/>
            </w:tcBorders>
          </w:tcPr>
          <w:p w:rsidR="000F6863" w:rsidRDefault="000F6863"/>
        </w:tc>
      </w:tr>
    </w:tbl>
    <w:p w:rsidR="00B26226" w:rsidRDefault="00B26226"/>
    <w:p w:rsidR="000F6863" w:rsidRDefault="000F6863"/>
    <w:p w:rsidR="000F6863" w:rsidRDefault="000F6863">
      <w:r>
        <w:t>____________________________________________________________________________________________</w:t>
      </w:r>
    </w:p>
    <w:p w:rsidR="000F6863" w:rsidRPr="000F6863" w:rsidRDefault="000F6863">
      <w:pPr>
        <w:rPr>
          <w:sz w:val="22"/>
          <w:szCs w:val="22"/>
        </w:rPr>
      </w:pPr>
      <w:r w:rsidRPr="000F6863">
        <w:rPr>
          <w:sz w:val="22"/>
          <w:szCs w:val="22"/>
        </w:rPr>
        <w:t>Mentor Signature</w:t>
      </w:r>
      <w:r w:rsidRPr="000F6863">
        <w:rPr>
          <w:sz w:val="22"/>
          <w:szCs w:val="22"/>
        </w:rPr>
        <w:tab/>
      </w:r>
      <w:r w:rsidRPr="000F6863">
        <w:rPr>
          <w:sz w:val="22"/>
          <w:szCs w:val="22"/>
        </w:rPr>
        <w:tab/>
      </w:r>
      <w:r w:rsidRPr="000F6863">
        <w:rPr>
          <w:sz w:val="22"/>
          <w:szCs w:val="22"/>
        </w:rPr>
        <w:tab/>
      </w:r>
      <w:r w:rsidRPr="000F6863">
        <w:rPr>
          <w:sz w:val="22"/>
          <w:szCs w:val="22"/>
        </w:rPr>
        <w:tab/>
      </w:r>
      <w:r w:rsidRPr="000F6863">
        <w:rPr>
          <w:sz w:val="22"/>
          <w:szCs w:val="22"/>
        </w:rPr>
        <w:tab/>
      </w:r>
      <w:r w:rsidRPr="000F6863">
        <w:rPr>
          <w:sz w:val="22"/>
          <w:szCs w:val="22"/>
        </w:rPr>
        <w:tab/>
      </w:r>
      <w:r w:rsidRPr="000F6863">
        <w:rPr>
          <w:sz w:val="22"/>
          <w:szCs w:val="22"/>
        </w:rPr>
        <w:tab/>
      </w:r>
      <w:r w:rsidRPr="000F6863">
        <w:rPr>
          <w:sz w:val="22"/>
          <w:szCs w:val="22"/>
        </w:rPr>
        <w:tab/>
      </w:r>
      <w:r w:rsidRPr="000F6863">
        <w:rPr>
          <w:sz w:val="22"/>
          <w:szCs w:val="22"/>
        </w:rPr>
        <w:tab/>
        <w:t>Date</w:t>
      </w:r>
    </w:p>
    <w:p w:rsidR="000F6863" w:rsidRDefault="000F6863"/>
    <w:p w:rsidR="000F6863" w:rsidRPr="006B6EE6" w:rsidRDefault="000F6863" w:rsidP="000F6863">
      <w:pPr>
        <w:pStyle w:val="NoSpacing"/>
        <w:rPr>
          <w:sz w:val="16"/>
          <w:szCs w:val="16"/>
        </w:rPr>
      </w:pPr>
      <w:r>
        <w:rPr>
          <w:rFonts w:ascii="Times New Roman" w:hAnsi="Times New Roman"/>
          <w:sz w:val="16"/>
          <w:szCs w:val="16"/>
          <w:highlight w:val="yellow"/>
        </w:rPr>
        <w:t>______________</w:t>
      </w:r>
      <w:r w:rsidRPr="002D1233">
        <w:rPr>
          <w:rFonts w:ascii="Times New Roman" w:hAnsi="Times New Roman"/>
          <w:sz w:val="16"/>
          <w:szCs w:val="16"/>
          <w:highlight w:val="yellow"/>
        </w:rPr>
        <w:t xml:space="preserve"> School District</w:t>
      </w:r>
      <w:r w:rsidRPr="006B6EE6">
        <w:rPr>
          <w:rFonts w:ascii="Times New Roman" w:hAnsi="Times New Roman"/>
          <w:sz w:val="16"/>
          <w:szCs w:val="16"/>
        </w:rPr>
        <w:t xml:space="preserve"> does not discriminate on the basis of</w:t>
      </w:r>
      <w:r>
        <w:rPr>
          <w:rFonts w:ascii="Times New Roman" w:hAnsi="Times New Roman"/>
          <w:sz w:val="16"/>
          <w:szCs w:val="16"/>
        </w:rPr>
        <w:t xml:space="preserve"> </w:t>
      </w:r>
      <w:r w:rsidRPr="006B6EE6">
        <w:rPr>
          <w:rFonts w:ascii="Times New Roman" w:hAnsi="Times New Roman"/>
          <w:sz w:val="16"/>
          <w:szCs w:val="16"/>
        </w:rPr>
        <w:t>race, color, religion, sex, age, national origin, disability</w:t>
      </w:r>
      <w:r w:rsidRPr="006B6EE6">
        <w:rPr>
          <w:sz w:val="16"/>
          <w:szCs w:val="16"/>
        </w:rPr>
        <w:t xml:space="preserve">.   </w:t>
      </w:r>
    </w:p>
    <w:p w:rsidR="000F6863" w:rsidRDefault="000F6863"/>
    <w:p w:rsidR="000F6863" w:rsidRDefault="000F6863"/>
    <w:sectPr w:rsidR="000F6863" w:rsidSect="000F6863">
      <w:type w:val="continuous"/>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357B"/>
    <w:multiLevelType w:val="hybridMultilevel"/>
    <w:tmpl w:val="B94AD84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D8"/>
    <w:rsid w:val="00036020"/>
    <w:rsid w:val="000F6863"/>
    <w:rsid w:val="002D1233"/>
    <w:rsid w:val="00593055"/>
    <w:rsid w:val="006B6EE6"/>
    <w:rsid w:val="00751729"/>
    <w:rsid w:val="00773E59"/>
    <w:rsid w:val="00B26226"/>
    <w:rsid w:val="00BC10AD"/>
    <w:rsid w:val="00C2702E"/>
    <w:rsid w:val="00D5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Arial" w:hAnsi="Arial" w:cs="Arial"/>
      <w:b/>
      <w:bCs/>
      <w:sz w:val="30"/>
      <w:szCs w:val="3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NoSpacing">
    <w:name w:val="No Spacing"/>
    <w:uiPriority w:val="1"/>
    <w:qFormat/>
    <w:rsid w:val="000F68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Arial" w:hAnsi="Arial" w:cs="Arial"/>
      <w:b/>
      <w:bCs/>
      <w:sz w:val="30"/>
      <w:szCs w:val="3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NoSpacing">
    <w:name w:val="No Spacing"/>
    <w:uiPriority w:val="1"/>
    <w:qFormat/>
    <w:rsid w:val="000F6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sfischio</dc:creator>
  <cp:lastModifiedBy>Fischio, Shannon</cp:lastModifiedBy>
  <cp:revision>2</cp:revision>
  <cp:lastPrinted>2002-11-07T16:20:00Z</cp:lastPrinted>
  <dcterms:created xsi:type="dcterms:W3CDTF">2014-08-14T19:36:00Z</dcterms:created>
  <dcterms:modified xsi:type="dcterms:W3CDTF">2014-08-14T19:36:00Z</dcterms:modified>
</cp:coreProperties>
</file>